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38BD" w14:textId="7D077B65" w:rsidR="00254282" w:rsidRDefault="00F32E85" w:rsidP="00F32E85">
      <w:pPr>
        <w:jc w:val="center"/>
        <w:rPr>
          <w:color w:val="0070C0"/>
          <w:sz w:val="96"/>
          <w:szCs w:val="96"/>
        </w:rPr>
      </w:pPr>
      <w:r>
        <w:rPr>
          <w:color w:val="0070C0"/>
          <w:sz w:val="96"/>
          <w:szCs w:val="96"/>
        </w:rPr>
        <w:t>Remedy Oak’s</w:t>
      </w:r>
    </w:p>
    <w:p w14:paraId="4528BA6D" w14:textId="168D9E00" w:rsidR="00F32E85" w:rsidRDefault="00F32E85" w:rsidP="00F32E85">
      <w:pPr>
        <w:jc w:val="center"/>
        <w:rPr>
          <w:color w:val="0070C0"/>
          <w:sz w:val="96"/>
          <w:szCs w:val="96"/>
        </w:rPr>
      </w:pPr>
      <w:r>
        <w:rPr>
          <w:color w:val="0070C0"/>
          <w:sz w:val="96"/>
          <w:szCs w:val="96"/>
        </w:rPr>
        <w:t>with Harry Redknapp</w:t>
      </w:r>
    </w:p>
    <w:p w14:paraId="119E4267" w14:textId="313B8277" w:rsidR="00F32E85" w:rsidRDefault="00F32E85" w:rsidP="00F32E85">
      <w:pPr>
        <w:jc w:val="center"/>
        <w:rPr>
          <w:color w:val="0070C0"/>
          <w:sz w:val="96"/>
          <w:szCs w:val="96"/>
        </w:rPr>
      </w:pPr>
      <w:r>
        <w:rPr>
          <w:noProof/>
          <w:color w:val="0070C0"/>
          <w:sz w:val="96"/>
          <w:szCs w:val="96"/>
        </w:rPr>
        <w:drawing>
          <wp:inline distT="0" distB="0" distL="0" distR="0" wp14:anchorId="6A47DEEF" wp14:editId="35BD0EDC">
            <wp:extent cx="4463003" cy="1731645"/>
            <wp:effectExtent l="0" t="0" r="0" b="1905"/>
            <wp:docPr id="1002426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67" cy="174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2466B8" w14:textId="23353541" w:rsidR="00F32E85" w:rsidRPr="00F32E85" w:rsidRDefault="00F32E85" w:rsidP="00F32E85">
      <w:pPr>
        <w:jc w:val="center"/>
        <w:rPr>
          <w:color w:val="0070C0"/>
          <w:sz w:val="28"/>
          <w:szCs w:val="28"/>
        </w:rPr>
      </w:pPr>
    </w:p>
    <w:p w14:paraId="7CD68579" w14:textId="75506322" w:rsidR="00F32E85" w:rsidRPr="00F32E85" w:rsidRDefault="00F32E85" w:rsidP="00F32E85">
      <w:pPr>
        <w:pStyle w:val="NormalWeb"/>
        <w:rPr>
          <w:color w:val="000000"/>
          <w:sz w:val="32"/>
          <w:szCs w:val="32"/>
        </w:rPr>
      </w:pPr>
      <w:r w:rsidRPr="00F32E85">
        <w:rPr>
          <w:color w:val="000000"/>
          <w:sz w:val="32"/>
          <w:szCs w:val="32"/>
        </w:rPr>
        <w:t>A round of golf for 3 at Remedy Oak Golf Club with Harry Redknapp</w:t>
      </w:r>
    </w:p>
    <w:p w14:paraId="53C2181A" w14:textId="497C9D19" w:rsidR="00F32E85" w:rsidRDefault="00F32E85" w:rsidP="00F32E85">
      <w:pPr>
        <w:pStyle w:val="NormalWeb"/>
        <w:rPr>
          <w:color w:val="000000"/>
          <w:sz w:val="32"/>
          <w:szCs w:val="32"/>
        </w:rPr>
      </w:pPr>
      <w:r w:rsidRPr="00F32E85">
        <w:rPr>
          <w:color w:val="000000"/>
          <w:sz w:val="32"/>
          <w:szCs w:val="32"/>
        </w:rPr>
        <w:t xml:space="preserve">A unique opportunity to play a round of golf with the former King of The Jungle, Harry Redknapp. A football legend, as well as a winning racehorse owner, hear football anecdotes from Harry, and get the inside track on what is going on in both sports. It is also an opportunity to play Remedy Oak, a course that Peter Alliss described as one of the most superbly constructed courses he had seen. Remedy Oak is largely an exclusive club for members and their guests, with only a few tee times made available for visitors. </w:t>
      </w:r>
    </w:p>
    <w:p w14:paraId="4CCB690B" w14:textId="64B940C6" w:rsidR="00F32E85" w:rsidRDefault="00F32E85" w:rsidP="00F32E85">
      <w:pPr>
        <w:pStyle w:val="NormalWeb"/>
        <w:rPr>
          <w:color w:val="000000"/>
          <w:sz w:val="32"/>
          <w:szCs w:val="32"/>
        </w:rPr>
      </w:pPr>
      <w:r w:rsidRPr="00F32E85">
        <w:rPr>
          <w:color w:val="000000"/>
          <w:sz w:val="32"/>
          <w:szCs w:val="32"/>
        </w:rPr>
        <w:t>To be played at a time to be mutually agreed, before autumn this year, or between spring and autumn 2027.</w:t>
      </w:r>
    </w:p>
    <w:p w14:paraId="54BEBBE7" w14:textId="62D0CF16" w:rsidR="00F32E85" w:rsidRDefault="00F32E85" w:rsidP="00F32E85">
      <w:pPr>
        <w:pStyle w:val="NormalWeb"/>
        <w:rPr>
          <w:color w:val="000000"/>
          <w:sz w:val="32"/>
          <w:szCs w:val="32"/>
        </w:rPr>
      </w:pPr>
      <w:r>
        <w:rPr>
          <w:noProof/>
          <w:color w:val="0070C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10CA2009" wp14:editId="73098F69">
            <wp:simplePos x="0" y="0"/>
            <wp:positionH relativeFrom="column">
              <wp:posOffset>19050</wp:posOffset>
            </wp:positionH>
            <wp:positionV relativeFrom="paragraph">
              <wp:posOffset>45085</wp:posOffset>
            </wp:positionV>
            <wp:extent cx="1343025" cy="1714500"/>
            <wp:effectExtent l="0" t="0" r="9525" b="0"/>
            <wp:wrapSquare wrapText="bothSides"/>
            <wp:docPr id="243121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5187C" w14:textId="6AADFC7D" w:rsidR="00F32E85" w:rsidRDefault="00F32E85" w:rsidP="00F32E85">
      <w:pPr>
        <w:pStyle w:val="NormalWeb"/>
        <w:spacing w:after="0" w:afterAutospacing="0"/>
        <w:ind w:right="-61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Booking details please contact: Paul Eldridge</w:t>
      </w:r>
    </w:p>
    <w:p w14:paraId="23F29621" w14:textId="4B5CDD19" w:rsidR="00F32E85" w:rsidRDefault="00F32E85" w:rsidP="00F32E85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Email : paul@lindridge.com</w:t>
      </w:r>
    </w:p>
    <w:p w14:paraId="5055D641" w14:textId="1FD25342" w:rsidR="00F32E85" w:rsidRPr="00F32E85" w:rsidRDefault="00F32E85" w:rsidP="00F32E85">
      <w:pPr>
        <w:rPr>
          <w:color w:val="0070C0"/>
          <w:sz w:val="32"/>
          <w:szCs w:val="32"/>
        </w:rPr>
      </w:pPr>
    </w:p>
    <w:sectPr w:rsidR="00F32E85" w:rsidRPr="00F32E85" w:rsidSect="00F32E85">
      <w:pgSz w:w="11906" w:h="16838"/>
      <w:pgMar w:top="1440" w:right="1440" w:bottom="1440" w:left="144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2E85"/>
    <w:rsid w:val="00023EE4"/>
    <w:rsid w:val="00254282"/>
    <w:rsid w:val="003821AB"/>
    <w:rsid w:val="00F3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5FF2"/>
  <w15:chartTrackingRefBased/>
  <w15:docId w15:val="{AF1B6751-7877-4D42-A3F7-17C90B52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E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E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E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E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E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E8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E8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E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E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E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E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E8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E8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 Webb</dc:creator>
  <cp:keywords/>
  <dc:description/>
  <cp:lastModifiedBy>Chris J Webb</cp:lastModifiedBy>
  <cp:revision>1</cp:revision>
  <cp:lastPrinted>2026-03-16T14:42:00Z</cp:lastPrinted>
  <dcterms:created xsi:type="dcterms:W3CDTF">2026-03-16T14:33:00Z</dcterms:created>
  <dcterms:modified xsi:type="dcterms:W3CDTF">2026-03-16T14:42:00Z</dcterms:modified>
</cp:coreProperties>
</file>